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14" w:rsidRDefault="00B549F3">
      <w:pPr>
        <w:widowControl/>
        <w:jc w:val="left"/>
        <w:rPr>
          <w:rFonts w:ascii="宋体" w:eastAsia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Cs/>
          <w:kern w:val="0"/>
          <w:sz w:val="28"/>
          <w:szCs w:val="28"/>
        </w:rPr>
        <w:t>4</w:t>
      </w:r>
    </w:p>
    <w:p w:rsidR="00BE6E14" w:rsidRDefault="00B549F3">
      <w:pPr>
        <w:jc w:val="center"/>
        <w:rPr>
          <w:rFonts w:ascii="宋体" w:hAnsi="华文中宋"/>
          <w:b/>
          <w:sz w:val="36"/>
          <w:szCs w:val="36"/>
        </w:rPr>
      </w:pPr>
      <w:r>
        <w:rPr>
          <w:rFonts w:ascii="宋体" w:hAnsi="华文中宋" w:hint="eastAsia"/>
          <w:b/>
          <w:sz w:val="36"/>
          <w:szCs w:val="36"/>
        </w:rPr>
        <w:t>浙江财经大学东方学院共青团荣誉称号分院反馈表</w:t>
      </w:r>
    </w:p>
    <w:p w:rsidR="00BE6E14" w:rsidRDefault="00B549F3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ascii="华文中宋" w:eastAsia="华文中宋" w:hAnsi="华文中宋"/>
          <w:sz w:val="28"/>
          <w:szCs w:val="28"/>
        </w:rPr>
        <w:t>201</w:t>
      </w:r>
      <w:r w:rsidR="003A55E3">
        <w:rPr>
          <w:rFonts w:ascii="华文中宋" w:eastAsia="华文中宋" w:hAnsi="华文中宋" w:hint="eastAsia"/>
          <w:sz w:val="28"/>
          <w:szCs w:val="28"/>
        </w:rPr>
        <w:t>8</w:t>
      </w:r>
      <w:r>
        <w:rPr>
          <w:rFonts w:ascii="华文中宋" w:eastAsia="华文中宋" w:hAnsi="华文中宋"/>
          <w:sz w:val="28"/>
          <w:szCs w:val="28"/>
        </w:rPr>
        <w:t>——201</w:t>
      </w:r>
      <w:r w:rsidR="003A55E3">
        <w:rPr>
          <w:rFonts w:ascii="华文中宋" w:eastAsia="华文中宋" w:hAnsi="华文中宋" w:hint="eastAsia"/>
          <w:sz w:val="28"/>
          <w:szCs w:val="28"/>
        </w:rPr>
        <w:t>9</w:t>
      </w:r>
      <w:r>
        <w:rPr>
          <w:rFonts w:ascii="华文中宋" w:eastAsia="华文中宋" w:hAnsi="华文中宋" w:hint="eastAsia"/>
          <w:sz w:val="28"/>
          <w:szCs w:val="28"/>
        </w:rPr>
        <w:t>学年）</w:t>
      </w:r>
    </w:p>
    <w:p w:rsidR="00BE6E14" w:rsidRDefault="00BE6E14">
      <w:pPr>
        <w:jc w:val="center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004"/>
      </w:tblGrid>
      <w:tr w:rsidR="00BE6E14">
        <w:trPr>
          <w:trHeight w:val="923"/>
        </w:trPr>
        <w:tc>
          <w:tcPr>
            <w:tcW w:w="2518" w:type="dxa"/>
            <w:vAlign w:val="center"/>
          </w:tcPr>
          <w:p w:rsidR="00BE6E14" w:rsidRDefault="00B549F3"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ascii="宋体" w:hAnsi="华文仿宋" w:hint="eastAsia"/>
                <w:sz w:val="28"/>
                <w:szCs w:val="28"/>
              </w:rPr>
              <w:t>分</w:t>
            </w:r>
            <w:r>
              <w:rPr>
                <w:rFonts w:ascii="宋体" w:hAnsi="华文仿宋"/>
                <w:sz w:val="28"/>
                <w:szCs w:val="28"/>
              </w:rPr>
              <w:t xml:space="preserve">    </w:t>
            </w:r>
            <w:r>
              <w:rPr>
                <w:rFonts w:ascii="宋体" w:hAnsi="华文仿宋" w:hint="eastAsia"/>
                <w:sz w:val="28"/>
                <w:szCs w:val="28"/>
              </w:rPr>
              <w:t>院</w:t>
            </w:r>
          </w:p>
        </w:tc>
        <w:tc>
          <w:tcPr>
            <w:tcW w:w="6004" w:type="dxa"/>
            <w:vAlign w:val="center"/>
          </w:tcPr>
          <w:p w:rsidR="00BE6E14" w:rsidRDefault="00BE6E14">
            <w:pPr>
              <w:jc w:val="center"/>
              <w:rPr>
                <w:rFonts w:ascii="宋体" w:hAnsi="华文仿宋"/>
              </w:rPr>
            </w:pPr>
          </w:p>
        </w:tc>
      </w:tr>
      <w:tr w:rsidR="00BE6E14">
        <w:trPr>
          <w:cantSplit/>
          <w:trHeight w:val="3960"/>
        </w:trPr>
        <w:tc>
          <w:tcPr>
            <w:tcW w:w="2518" w:type="dxa"/>
            <w:vAlign w:val="center"/>
          </w:tcPr>
          <w:p w:rsidR="00BE6E14" w:rsidRDefault="00B549F3"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ascii="宋体" w:hAnsi="华文仿宋" w:hint="eastAsia"/>
                <w:sz w:val="28"/>
                <w:szCs w:val="28"/>
              </w:rPr>
              <w:t>纠错申请</w:t>
            </w:r>
          </w:p>
        </w:tc>
        <w:tc>
          <w:tcPr>
            <w:tcW w:w="6004" w:type="dxa"/>
          </w:tcPr>
          <w:p w:rsidR="00BE6E14" w:rsidRDefault="00BE6E14">
            <w:pPr>
              <w:rPr>
                <w:rFonts w:ascii="宋体" w:hAnsi="华文仿宋"/>
                <w:sz w:val="28"/>
                <w:szCs w:val="28"/>
              </w:rPr>
            </w:pPr>
          </w:p>
          <w:p w:rsidR="00BE6E14" w:rsidRDefault="00BE6E14">
            <w:pPr>
              <w:rPr>
                <w:rFonts w:ascii="宋体" w:hAnsi="华文仿宋"/>
                <w:sz w:val="28"/>
                <w:szCs w:val="28"/>
              </w:rPr>
            </w:pPr>
          </w:p>
          <w:p w:rsidR="00BE6E14" w:rsidRDefault="00BE6E14">
            <w:pPr>
              <w:rPr>
                <w:rFonts w:ascii="宋体" w:hAnsi="华文仿宋"/>
                <w:sz w:val="28"/>
                <w:szCs w:val="28"/>
              </w:rPr>
            </w:pPr>
          </w:p>
          <w:p w:rsidR="00BE6E14" w:rsidRDefault="00BE6E14">
            <w:pPr>
              <w:rPr>
                <w:rFonts w:ascii="宋体" w:hAnsi="华文仿宋"/>
                <w:sz w:val="28"/>
                <w:szCs w:val="28"/>
              </w:rPr>
            </w:pPr>
          </w:p>
          <w:p w:rsidR="00BE6E14" w:rsidRDefault="00BE6E14">
            <w:pPr>
              <w:rPr>
                <w:rFonts w:ascii="宋体" w:hAnsi="华文仿宋"/>
                <w:sz w:val="28"/>
                <w:szCs w:val="28"/>
              </w:rPr>
            </w:pPr>
          </w:p>
          <w:p w:rsidR="00BE6E14" w:rsidRDefault="00BE6E14">
            <w:pPr>
              <w:rPr>
                <w:rFonts w:ascii="宋体" w:hAnsi="华文仿宋"/>
                <w:sz w:val="28"/>
                <w:szCs w:val="28"/>
              </w:rPr>
            </w:pPr>
          </w:p>
          <w:p w:rsidR="00BE6E14" w:rsidRDefault="00BE6E14">
            <w:pPr>
              <w:rPr>
                <w:rFonts w:ascii="宋体" w:hAnsi="华文仿宋"/>
                <w:sz w:val="28"/>
                <w:szCs w:val="28"/>
              </w:rPr>
            </w:pPr>
          </w:p>
        </w:tc>
      </w:tr>
      <w:tr w:rsidR="00BE6E14">
        <w:trPr>
          <w:cantSplit/>
          <w:trHeight w:val="1982"/>
        </w:trPr>
        <w:tc>
          <w:tcPr>
            <w:tcW w:w="2518" w:type="dxa"/>
            <w:vAlign w:val="center"/>
          </w:tcPr>
          <w:p w:rsidR="00BE6E14" w:rsidRDefault="00B549F3"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ascii="宋体" w:hAnsi="华文仿宋" w:hint="eastAsia"/>
                <w:sz w:val="28"/>
                <w:szCs w:val="28"/>
              </w:rPr>
              <w:t>分</w:t>
            </w:r>
            <w:r>
              <w:rPr>
                <w:rFonts w:ascii="宋体" w:hAnsi="华文仿宋"/>
                <w:sz w:val="28"/>
                <w:szCs w:val="28"/>
              </w:rPr>
              <w:t xml:space="preserve">    </w:t>
            </w:r>
            <w:r>
              <w:rPr>
                <w:rFonts w:ascii="宋体" w:hAnsi="华文仿宋" w:hint="eastAsia"/>
                <w:sz w:val="28"/>
                <w:szCs w:val="28"/>
              </w:rPr>
              <w:t>院</w:t>
            </w:r>
          </w:p>
          <w:p w:rsidR="00BE6E14" w:rsidRDefault="00B549F3"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ascii="宋体" w:hAnsi="华文仿宋" w:hint="eastAsia"/>
                <w:sz w:val="28"/>
                <w:szCs w:val="28"/>
              </w:rPr>
              <w:t>意</w:t>
            </w:r>
            <w:r>
              <w:rPr>
                <w:rFonts w:ascii="宋体" w:hAnsi="华文仿宋"/>
                <w:sz w:val="28"/>
                <w:szCs w:val="28"/>
              </w:rPr>
              <w:t xml:space="preserve">    </w:t>
            </w:r>
            <w:r>
              <w:rPr>
                <w:rFonts w:ascii="宋体" w:hAnsi="华文仿宋" w:hint="eastAsia"/>
                <w:sz w:val="28"/>
                <w:szCs w:val="28"/>
              </w:rPr>
              <w:t>见</w:t>
            </w:r>
          </w:p>
        </w:tc>
        <w:tc>
          <w:tcPr>
            <w:tcW w:w="6004" w:type="dxa"/>
          </w:tcPr>
          <w:p w:rsidR="00BE6E14" w:rsidRDefault="00BE6E14">
            <w:pPr>
              <w:jc w:val="left"/>
              <w:rPr>
                <w:rFonts w:ascii="宋体" w:hAnsi="华文仿宋"/>
                <w:sz w:val="28"/>
                <w:szCs w:val="28"/>
              </w:rPr>
            </w:pPr>
          </w:p>
          <w:p w:rsidR="00BE6E14" w:rsidRDefault="00BE6E14">
            <w:pPr>
              <w:jc w:val="left"/>
              <w:rPr>
                <w:rFonts w:ascii="宋体" w:hAnsi="华文仿宋"/>
                <w:sz w:val="28"/>
                <w:szCs w:val="28"/>
              </w:rPr>
            </w:pPr>
          </w:p>
          <w:p w:rsidR="00BE6E14" w:rsidRDefault="00B549F3">
            <w:pPr>
              <w:ind w:firstLineChars="1100" w:firstLine="3080"/>
              <w:jc w:val="left"/>
              <w:rPr>
                <w:rFonts w:ascii="宋体" w:hAnsi="华文仿宋"/>
                <w:sz w:val="28"/>
                <w:szCs w:val="28"/>
              </w:rPr>
            </w:pPr>
            <w:r>
              <w:rPr>
                <w:rFonts w:ascii="宋体" w:hAnsi="华文仿宋" w:hint="eastAsia"/>
                <w:sz w:val="28"/>
                <w:szCs w:val="28"/>
              </w:rPr>
              <w:t>签章：</w:t>
            </w:r>
          </w:p>
        </w:tc>
      </w:tr>
      <w:tr w:rsidR="00BE6E14">
        <w:trPr>
          <w:cantSplit/>
          <w:trHeight w:val="2138"/>
        </w:trPr>
        <w:tc>
          <w:tcPr>
            <w:tcW w:w="2518" w:type="dxa"/>
            <w:vAlign w:val="center"/>
          </w:tcPr>
          <w:p w:rsidR="00BE6E14" w:rsidRDefault="00B549F3"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ascii="宋体" w:hAnsi="华文仿宋" w:hint="eastAsia"/>
                <w:sz w:val="28"/>
                <w:szCs w:val="28"/>
              </w:rPr>
              <w:t>团</w:t>
            </w:r>
            <w:r>
              <w:rPr>
                <w:rFonts w:ascii="宋体" w:hAnsi="华文仿宋"/>
                <w:sz w:val="28"/>
                <w:szCs w:val="28"/>
              </w:rPr>
              <w:t xml:space="preserve">    </w:t>
            </w:r>
            <w:r>
              <w:rPr>
                <w:rFonts w:ascii="宋体" w:hAnsi="华文仿宋" w:hint="eastAsia"/>
                <w:sz w:val="28"/>
                <w:szCs w:val="28"/>
              </w:rPr>
              <w:t>委</w:t>
            </w:r>
          </w:p>
          <w:p w:rsidR="00BE6E14" w:rsidRDefault="00B549F3"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ascii="宋体" w:hAnsi="华文仿宋" w:hint="eastAsia"/>
                <w:sz w:val="28"/>
                <w:szCs w:val="28"/>
              </w:rPr>
              <w:t>意</w:t>
            </w:r>
            <w:r>
              <w:rPr>
                <w:rFonts w:ascii="宋体" w:hAnsi="华文仿宋"/>
                <w:sz w:val="28"/>
                <w:szCs w:val="28"/>
              </w:rPr>
              <w:t xml:space="preserve">    </w:t>
            </w:r>
            <w:r>
              <w:rPr>
                <w:rFonts w:ascii="宋体" w:hAnsi="华文仿宋" w:hint="eastAsia"/>
                <w:sz w:val="28"/>
                <w:szCs w:val="28"/>
              </w:rPr>
              <w:t>见</w:t>
            </w:r>
          </w:p>
        </w:tc>
        <w:tc>
          <w:tcPr>
            <w:tcW w:w="6004" w:type="dxa"/>
          </w:tcPr>
          <w:p w:rsidR="00BE6E14" w:rsidRDefault="00BE6E14">
            <w:pPr>
              <w:rPr>
                <w:rFonts w:ascii="宋体" w:hAnsi="华文仿宋"/>
                <w:sz w:val="28"/>
                <w:szCs w:val="28"/>
              </w:rPr>
            </w:pPr>
          </w:p>
          <w:p w:rsidR="00BE6E14" w:rsidRDefault="00BE6E14">
            <w:pPr>
              <w:rPr>
                <w:rFonts w:ascii="宋体" w:hAnsi="华文仿宋"/>
                <w:sz w:val="28"/>
                <w:szCs w:val="28"/>
              </w:rPr>
            </w:pPr>
          </w:p>
          <w:p w:rsidR="00BE6E14" w:rsidRDefault="00B549F3">
            <w:pPr>
              <w:ind w:firstLineChars="1100" w:firstLine="3080"/>
              <w:rPr>
                <w:rFonts w:ascii="宋体" w:hAnsi="华文仿宋"/>
                <w:sz w:val="28"/>
                <w:szCs w:val="28"/>
              </w:rPr>
            </w:pPr>
            <w:r>
              <w:rPr>
                <w:rFonts w:ascii="宋体" w:hAnsi="华文仿宋" w:hint="eastAsia"/>
                <w:sz w:val="28"/>
                <w:szCs w:val="28"/>
              </w:rPr>
              <w:t>盖章：</w:t>
            </w:r>
          </w:p>
        </w:tc>
      </w:tr>
    </w:tbl>
    <w:p w:rsidR="00BE6E14" w:rsidRDefault="00B549F3">
      <w:pPr>
        <w:ind w:right="-94"/>
        <w:jc w:val="right"/>
        <w:rPr>
          <w:rFonts w:ascii="宋体" w:hAnsi="华文仿宋"/>
          <w:szCs w:val="28"/>
        </w:rPr>
      </w:pPr>
      <w:r>
        <w:rPr>
          <w:rFonts w:ascii="宋体" w:hAnsi="华文仿宋"/>
          <w:szCs w:val="28"/>
        </w:rPr>
        <w:t xml:space="preserve">  </w:t>
      </w:r>
      <w:r>
        <w:rPr>
          <w:rFonts w:ascii="宋体" w:hAnsi="华文仿宋" w:hint="eastAsia"/>
          <w:szCs w:val="28"/>
        </w:rPr>
        <w:t>共青团浙江财经大学东方学院委员会</w:t>
      </w:r>
      <w:r>
        <w:rPr>
          <w:rFonts w:ascii="宋体" w:hAnsi="华文仿宋"/>
          <w:szCs w:val="28"/>
        </w:rPr>
        <w:t xml:space="preserve"> </w:t>
      </w:r>
      <w:r>
        <w:rPr>
          <w:rFonts w:ascii="宋体" w:hAnsi="华文仿宋" w:hint="eastAsia"/>
          <w:szCs w:val="28"/>
        </w:rPr>
        <w:t>制</w:t>
      </w:r>
    </w:p>
    <w:p w:rsidR="00BE6E14" w:rsidRDefault="00B549F3">
      <w:pPr>
        <w:ind w:left="600" w:hangingChars="200" w:hanging="600"/>
        <w:rPr>
          <w:rFonts w:ascii="宋体" w:hAnsi="华文仿宋"/>
          <w:szCs w:val="24"/>
        </w:rPr>
      </w:pPr>
      <w:r>
        <w:rPr>
          <w:rFonts w:ascii="宋体" w:hAnsi="华文仿宋" w:cs="宋体" w:hint="eastAsia"/>
          <w:bCs/>
          <w:kern w:val="0"/>
          <w:szCs w:val="24"/>
        </w:rPr>
        <w:t>注：若名单公布无误，则</w:t>
      </w:r>
      <w:r>
        <w:rPr>
          <w:rFonts w:ascii="宋体" w:hAnsi="华文仿宋" w:hint="eastAsia"/>
          <w:szCs w:val="24"/>
        </w:rPr>
        <w:t>纠错申请写“无”；若有误，则在纠错申请一栏填上班级、姓名，并写明错误原因。</w:t>
      </w:r>
    </w:p>
    <w:p w:rsidR="00BE6E14" w:rsidRDefault="00B549F3">
      <w:pPr>
        <w:jc w:val="center"/>
        <w:rPr>
          <w:rFonts w:ascii="宋体" w:hAnsi="华文中宋"/>
          <w:b/>
          <w:sz w:val="36"/>
          <w:szCs w:val="36"/>
        </w:rPr>
      </w:pPr>
      <w:r>
        <w:rPr>
          <w:rFonts w:ascii="宋体" w:hAnsi="华文中宋" w:hint="eastAsia"/>
          <w:b/>
          <w:sz w:val="36"/>
          <w:szCs w:val="36"/>
        </w:rPr>
        <w:lastRenderedPageBreak/>
        <w:t>浙江财经大学东方学院共青团荣誉称号个人反馈表</w:t>
      </w:r>
    </w:p>
    <w:p w:rsidR="00BE6E14" w:rsidRDefault="00B549F3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ascii="华文中宋" w:eastAsia="华文中宋" w:hAnsi="华文中宋"/>
          <w:sz w:val="28"/>
          <w:szCs w:val="28"/>
        </w:rPr>
        <w:t>201</w:t>
      </w:r>
      <w:r w:rsidR="00724BBC">
        <w:rPr>
          <w:rFonts w:ascii="华文中宋" w:eastAsia="华文中宋" w:hAnsi="华文中宋" w:hint="eastAsia"/>
          <w:sz w:val="28"/>
          <w:szCs w:val="28"/>
        </w:rPr>
        <w:t>8</w:t>
      </w:r>
      <w:r>
        <w:rPr>
          <w:rFonts w:ascii="华文中宋" w:eastAsia="华文中宋" w:hAnsi="华文中宋"/>
          <w:sz w:val="28"/>
          <w:szCs w:val="28"/>
        </w:rPr>
        <w:t>-201</w:t>
      </w:r>
      <w:r w:rsidR="00724BBC">
        <w:rPr>
          <w:rFonts w:ascii="华文中宋" w:eastAsia="华文中宋" w:hAnsi="华文中宋" w:hint="eastAsia"/>
          <w:sz w:val="28"/>
          <w:szCs w:val="28"/>
        </w:rPr>
        <w:t>9</w:t>
      </w:r>
      <w:bookmarkStart w:id="0" w:name="_GoBack"/>
      <w:bookmarkEnd w:id="0"/>
      <w:r>
        <w:rPr>
          <w:rFonts w:ascii="华文中宋" w:eastAsia="华文中宋" w:hAnsi="华文中宋" w:hint="eastAsia"/>
          <w:sz w:val="28"/>
          <w:szCs w:val="28"/>
        </w:rPr>
        <w:t>学年）</w:t>
      </w:r>
    </w:p>
    <w:tbl>
      <w:tblPr>
        <w:tblpPr w:leftFromText="180" w:rightFromText="180" w:vertAnchor="text" w:horzAnchor="page" w:tblpX="1807" w:tblpY="87"/>
        <w:tblOverlap w:val="never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2010"/>
        <w:gridCol w:w="2177"/>
        <w:gridCol w:w="2677"/>
      </w:tblGrid>
      <w:tr w:rsidR="00BE6E14">
        <w:trPr>
          <w:trHeight w:val="923"/>
        </w:trPr>
        <w:tc>
          <w:tcPr>
            <w:tcW w:w="1784" w:type="dxa"/>
            <w:vAlign w:val="center"/>
          </w:tcPr>
          <w:p w:rsidR="00BE6E14" w:rsidRDefault="00B549F3"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所在分院</w:t>
            </w:r>
          </w:p>
        </w:tc>
        <w:tc>
          <w:tcPr>
            <w:tcW w:w="2010" w:type="dxa"/>
            <w:vAlign w:val="center"/>
          </w:tcPr>
          <w:p w:rsidR="00BE6E14" w:rsidRDefault="00BE6E14">
            <w:pPr>
              <w:jc w:val="center"/>
              <w:rPr>
                <w:rFonts w:ascii="仿宋_GB2312" w:hAnsi="宋体"/>
              </w:rPr>
            </w:pPr>
          </w:p>
        </w:tc>
        <w:tc>
          <w:tcPr>
            <w:tcW w:w="2177" w:type="dxa"/>
            <w:vAlign w:val="center"/>
          </w:tcPr>
          <w:p w:rsidR="00BE6E14" w:rsidRDefault="00B549F3"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所在班级</w:t>
            </w:r>
          </w:p>
        </w:tc>
        <w:tc>
          <w:tcPr>
            <w:tcW w:w="2677" w:type="dxa"/>
            <w:vAlign w:val="center"/>
          </w:tcPr>
          <w:p w:rsidR="00BE6E14" w:rsidRDefault="00BE6E14">
            <w:pPr>
              <w:jc w:val="center"/>
              <w:rPr>
                <w:rFonts w:ascii="仿宋_GB2312" w:hAnsi="宋体"/>
              </w:rPr>
            </w:pPr>
          </w:p>
        </w:tc>
      </w:tr>
      <w:tr w:rsidR="00BE6E14">
        <w:trPr>
          <w:trHeight w:val="923"/>
        </w:trPr>
        <w:tc>
          <w:tcPr>
            <w:tcW w:w="1784" w:type="dxa"/>
            <w:vAlign w:val="center"/>
          </w:tcPr>
          <w:p w:rsidR="00BE6E14" w:rsidRDefault="00B549F3"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反馈人</w:t>
            </w:r>
          </w:p>
        </w:tc>
        <w:tc>
          <w:tcPr>
            <w:tcW w:w="2010" w:type="dxa"/>
            <w:vAlign w:val="center"/>
          </w:tcPr>
          <w:p w:rsidR="00BE6E14" w:rsidRDefault="00BE6E14">
            <w:pPr>
              <w:jc w:val="center"/>
              <w:rPr>
                <w:rFonts w:ascii="仿宋_GB2312" w:hAnsi="宋体"/>
              </w:rPr>
            </w:pPr>
          </w:p>
        </w:tc>
        <w:tc>
          <w:tcPr>
            <w:tcW w:w="2177" w:type="dxa"/>
            <w:vAlign w:val="center"/>
          </w:tcPr>
          <w:p w:rsidR="00BE6E14" w:rsidRDefault="00B549F3"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申报荣誉称号</w:t>
            </w:r>
          </w:p>
        </w:tc>
        <w:tc>
          <w:tcPr>
            <w:tcW w:w="2677" w:type="dxa"/>
            <w:vAlign w:val="center"/>
          </w:tcPr>
          <w:p w:rsidR="00BE6E14" w:rsidRDefault="00BE6E14">
            <w:pPr>
              <w:jc w:val="center"/>
              <w:rPr>
                <w:rFonts w:ascii="仿宋_GB2312" w:hAnsi="宋体"/>
              </w:rPr>
            </w:pPr>
          </w:p>
        </w:tc>
      </w:tr>
      <w:tr w:rsidR="00BE6E14">
        <w:trPr>
          <w:trHeight w:val="923"/>
        </w:trPr>
        <w:tc>
          <w:tcPr>
            <w:tcW w:w="1784" w:type="dxa"/>
            <w:vAlign w:val="center"/>
          </w:tcPr>
          <w:p w:rsidR="00BE6E14" w:rsidRDefault="00B549F3"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学</w:t>
            </w:r>
            <w:r>
              <w:rPr>
                <w:rFonts w:ascii="仿宋_GB2312" w:hAnsi="宋体"/>
              </w:rPr>
              <w:t xml:space="preserve">  </w:t>
            </w:r>
            <w:r>
              <w:rPr>
                <w:rFonts w:ascii="仿宋_GB2312" w:hAnsi="宋体" w:hint="eastAsia"/>
              </w:rPr>
              <w:t>号</w:t>
            </w:r>
          </w:p>
        </w:tc>
        <w:tc>
          <w:tcPr>
            <w:tcW w:w="2010" w:type="dxa"/>
            <w:vAlign w:val="center"/>
          </w:tcPr>
          <w:p w:rsidR="00BE6E14" w:rsidRDefault="00BE6E14">
            <w:pPr>
              <w:jc w:val="center"/>
              <w:rPr>
                <w:rFonts w:ascii="仿宋_GB2312" w:hAnsi="宋体"/>
              </w:rPr>
            </w:pPr>
          </w:p>
        </w:tc>
        <w:tc>
          <w:tcPr>
            <w:tcW w:w="2177" w:type="dxa"/>
            <w:vAlign w:val="center"/>
          </w:tcPr>
          <w:p w:rsidR="00BE6E14" w:rsidRDefault="00B549F3"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联系方式</w:t>
            </w:r>
          </w:p>
          <w:p w:rsidR="00BE6E14" w:rsidRDefault="00B549F3"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（长</w:t>
            </w:r>
            <w:r>
              <w:rPr>
                <w:rFonts w:ascii="仿宋_GB2312" w:hAnsi="宋体"/>
              </w:rPr>
              <w:t>/</w:t>
            </w:r>
            <w:r>
              <w:rPr>
                <w:rFonts w:ascii="仿宋_GB2312" w:hAnsi="宋体" w:hint="eastAsia"/>
              </w:rPr>
              <w:t>短号）</w:t>
            </w:r>
          </w:p>
        </w:tc>
        <w:tc>
          <w:tcPr>
            <w:tcW w:w="2677" w:type="dxa"/>
            <w:vAlign w:val="center"/>
          </w:tcPr>
          <w:p w:rsidR="00BE6E14" w:rsidRDefault="00BE6E14">
            <w:pPr>
              <w:jc w:val="center"/>
              <w:rPr>
                <w:rFonts w:ascii="仿宋_GB2312" w:hAnsi="宋体"/>
              </w:rPr>
            </w:pPr>
          </w:p>
        </w:tc>
      </w:tr>
      <w:tr w:rsidR="00BE6E14">
        <w:trPr>
          <w:cantSplit/>
          <w:trHeight w:val="3528"/>
        </w:trPr>
        <w:tc>
          <w:tcPr>
            <w:tcW w:w="1784" w:type="dxa"/>
            <w:vAlign w:val="center"/>
          </w:tcPr>
          <w:p w:rsidR="00BE6E14" w:rsidRDefault="00B549F3">
            <w:pPr>
              <w:jc w:val="center"/>
              <w:rPr>
                <w:rFonts w:ascii="仿宋_GB2312" w:hAnsi="华文仿宋"/>
              </w:rPr>
            </w:pPr>
            <w:r>
              <w:rPr>
                <w:rFonts w:ascii="仿宋_GB2312" w:hAnsi="华文仿宋" w:hint="eastAsia"/>
              </w:rPr>
              <w:t>主要问题</w:t>
            </w:r>
          </w:p>
        </w:tc>
        <w:tc>
          <w:tcPr>
            <w:tcW w:w="6864" w:type="dxa"/>
            <w:gridSpan w:val="3"/>
          </w:tcPr>
          <w:p w:rsidR="00BE6E14" w:rsidRDefault="00B549F3">
            <w:pPr>
              <w:rPr>
                <w:rFonts w:ascii="仿宋_GB2312" w:hAnsi="华文仿宋"/>
              </w:rPr>
            </w:pPr>
            <w:r>
              <w:rPr>
                <w:rFonts w:ascii="仿宋_GB2312" w:hAnsi="华文仿宋"/>
              </w:rPr>
              <w:t xml:space="preserve"> </w:t>
            </w:r>
          </w:p>
        </w:tc>
      </w:tr>
      <w:tr w:rsidR="00BE6E14">
        <w:trPr>
          <w:cantSplit/>
          <w:trHeight w:val="2179"/>
        </w:trPr>
        <w:tc>
          <w:tcPr>
            <w:tcW w:w="1784" w:type="dxa"/>
            <w:vAlign w:val="center"/>
          </w:tcPr>
          <w:p w:rsidR="00BE6E14" w:rsidRDefault="00B549F3">
            <w:pPr>
              <w:jc w:val="center"/>
              <w:rPr>
                <w:rFonts w:ascii="仿宋_GB2312" w:hAnsi="华文仿宋"/>
              </w:rPr>
            </w:pPr>
            <w:r>
              <w:rPr>
                <w:rFonts w:ascii="仿宋_GB2312" w:hAnsi="华文仿宋" w:hint="eastAsia"/>
              </w:rPr>
              <w:t>反</w:t>
            </w:r>
            <w:r>
              <w:rPr>
                <w:rFonts w:ascii="仿宋_GB2312" w:hAnsi="华文仿宋"/>
              </w:rPr>
              <w:t xml:space="preserve"> </w:t>
            </w:r>
            <w:proofErr w:type="gramStart"/>
            <w:r>
              <w:rPr>
                <w:rFonts w:ascii="仿宋_GB2312" w:hAnsi="华文仿宋" w:hint="eastAsia"/>
              </w:rPr>
              <w:t>馈</w:t>
            </w:r>
            <w:proofErr w:type="gramEnd"/>
            <w:r>
              <w:rPr>
                <w:rFonts w:ascii="仿宋_GB2312" w:hAnsi="华文仿宋"/>
              </w:rPr>
              <w:t xml:space="preserve"> </w:t>
            </w:r>
            <w:r>
              <w:rPr>
                <w:rFonts w:ascii="仿宋_GB2312" w:hAnsi="华文仿宋" w:hint="eastAsia"/>
              </w:rPr>
              <w:t>人</w:t>
            </w:r>
          </w:p>
          <w:p w:rsidR="00BE6E14" w:rsidRDefault="00B549F3">
            <w:pPr>
              <w:jc w:val="center"/>
              <w:rPr>
                <w:rFonts w:ascii="仿宋_GB2312" w:hAnsi="华文仿宋"/>
              </w:rPr>
            </w:pPr>
            <w:r>
              <w:rPr>
                <w:rFonts w:ascii="仿宋_GB2312" w:hAnsi="华文仿宋" w:hint="eastAsia"/>
              </w:rPr>
              <w:t>所在分院</w:t>
            </w:r>
          </w:p>
          <w:p w:rsidR="00BE6E14" w:rsidRDefault="00B549F3">
            <w:pPr>
              <w:jc w:val="center"/>
              <w:rPr>
                <w:rFonts w:ascii="仿宋_GB2312" w:hAnsi="华文仿宋"/>
              </w:rPr>
            </w:pPr>
            <w:r>
              <w:rPr>
                <w:rFonts w:ascii="仿宋_GB2312" w:hAnsi="华文仿宋" w:hint="eastAsia"/>
              </w:rPr>
              <w:t>意</w:t>
            </w:r>
            <w:r>
              <w:rPr>
                <w:rFonts w:ascii="仿宋_GB2312" w:hAnsi="华文仿宋"/>
              </w:rPr>
              <w:t xml:space="preserve">    </w:t>
            </w:r>
            <w:r>
              <w:rPr>
                <w:rFonts w:ascii="仿宋_GB2312" w:hAnsi="华文仿宋" w:hint="eastAsia"/>
              </w:rPr>
              <w:t>见</w:t>
            </w:r>
          </w:p>
        </w:tc>
        <w:tc>
          <w:tcPr>
            <w:tcW w:w="6864" w:type="dxa"/>
            <w:gridSpan w:val="3"/>
          </w:tcPr>
          <w:p w:rsidR="00BE6E14" w:rsidRDefault="00BE6E14">
            <w:pPr>
              <w:rPr>
                <w:rFonts w:ascii="仿宋_GB2312" w:hAnsi="华文仿宋"/>
              </w:rPr>
            </w:pPr>
          </w:p>
          <w:p w:rsidR="00BE6E14" w:rsidRDefault="00BE6E14">
            <w:pPr>
              <w:rPr>
                <w:rFonts w:ascii="仿宋_GB2312" w:hAnsi="华文仿宋"/>
              </w:rPr>
            </w:pPr>
          </w:p>
          <w:p w:rsidR="00BE6E14" w:rsidRDefault="00B549F3">
            <w:pPr>
              <w:ind w:firstLineChars="1400" w:firstLine="4200"/>
              <w:rPr>
                <w:rFonts w:ascii="仿宋_GB2312" w:hAnsi="华文仿宋"/>
              </w:rPr>
            </w:pPr>
            <w:r>
              <w:rPr>
                <w:rFonts w:ascii="仿宋_GB2312" w:hAnsi="华文仿宋"/>
              </w:rPr>
              <w:t xml:space="preserve"> </w:t>
            </w:r>
            <w:r>
              <w:rPr>
                <w:rFonts w:ascii="仿宋_GB2312" w:hAnsi="华文仿宋" w:hint="eastAsia"/>
              </w:rPr>
              <w:t>签章：</w:t>
            </w:r>
          </w:p>
        </w:tc>
      </w:tr>
      <w:tr w:rsidR="00BE6E14">
        <w:trPr>
          <w:cantSplit/>
          <w:trHeight w:val="2170"/>
        </w:trPr>
        <w:tc>
          <w:tcPr>
            <w:tcW w:w="1784" w:type="dxa"/>
            <w:vAlign w:val="center"/>
          </w:tcPr>
          <w:p w:rsidR="00BE6E14" w:rsidRDefault="00B549F3">
            <w:pPr>
              <w:jc w:val="center"/>
              <w:rPr>
                <w:rFonts w:ascii="仿宋_GB2312" w:hAnsi="华文仿宋"/>
              </w:rPr>
            </w:pPr>
            <w:r>
              <w:rPr>
                <w:rFonts w:ascii="仿宋_GB2312" w:hAnsi="华文仿宋" w:hint="eastAsia"/>
              </w:rPr>
              <w:t>团</w:t>
            </w:r>
            <w:r>
              <w:rPr>
                <w:rFonts w:ascii="仿宋_GB2312" w:hAnsi="华文仿宋"/>
              </w:rPr>
              <w:t xml:space="preserve">    </w:t>
            </w:r>
            <w:r>
              <w:rPr>
                <w:rFonts w:ascii="仿宋_GB2312" w:hAnsi="华文仿宋" w:hint="eastAsia"/>
              </w:rPr>
              <w:t>委</w:t>
            </w:r>
          </w:p>
          <w:p w:rsidR="00BE6E14" w:rsidRDefault="00B549F3">
            <w:pPr>
              <w:jc w:val="center"/>
              <w:rPr>
                <w:rFonts w:ascii="仿宋_GB2312" w:hAnsi="华文仿宋"/>
              </w:rPr>
            </w:pPr>
            <w:r>
              <w:rPr>
                <w:rFonts w:ascii="仿宋_GB2312" w:hAnsi="华文仿宋" w:hint="eastAsia"/>
              </w:rPr>
              <w:t>意</w:t>
            </w:r>
            <w:r>
              <w:rPr>
                <w:rFonts w:ascii="仿宋_GB2312" w:hAnsi="华文仿宋"/>
              </w:rPr>
              <w:t xml:space="preserve">    </w:t>
            </w:r>
            <w:r>
              <w:rPr>
                <w:rFonts w:ascii="仿宋_GB2312" w:hAnsi="华文仿宋" w:hint="eastAsia"/>
              </w:rPr>
              <w:t>见</w:t>
            </w:r>
          </w:p>
        </w:tc>
        <w:tc>
          <w:tcPr>
            <w:tcW w:w="6864" w:type="dxa"/>
            <w:gridSpan w:val="3"/>
          </w:tcPr>
          <w:p w:rsidR="00BE6E14" w:rsidRDefault="00BE6E14">
            <w:pPr>
              <w:rPr>
                <w:rFonts w:ascii="仿宋_GB2312" w:hAnsi="华文仿宋"/>
              </w:rPr>
            </w:pPr>
          </w:p>
          <w:p w:rsidR="00BE6E14" w:rsidRDefault="00BE6E14">
            <w:pPr>
              <w:rPr>
                <w:rFonts w:ascii="仿宋_GB2312" w:hAnsi="华文仿宋"/>
              </w:rPr>
            </w:pPr>
          </w:p>
          <w:p w:rsidR="00BE6E14" w:rsidRDefault="00B549F3">
            <w:pPr>
              <w:rPr>
                <w:rFonts w:ascii="仿宋_GB2312" w:hAnsi="华文仿宋"/>
              </w:rPr>
            </w:pPr>
            <w:r>
              <w:rPr>
                <w:rFonts w:ascii="仿宋_GB2312" w:hAnsi="华文仿宋"/>
              </w:rPr>
              <w:t xml:space="preserve">                             </w:t>
            </w:r>
            <w:r>
              <w:rPr>
                <w:rFonts w:ascii="仿宋_GB2312" w:hAnsi="华文仿宋" w:hint="eastAsia"/>
              </w:rPr>
              <w:t>盖章：</w:t>
            </w:r>
          </w:p>
        </w:tc>
      </w:tr>
    </w:tbl>
    <w:p w:rsidR="00BE6E14" w:rsidRDefault="00B549F3">
      <w:pPr>
        <w:jc w:val="right"/>
      </w:pPr>
      <w:r>
        <w:rPr>
          <w:rFonts w:ascii="仿宋_GB2312" w:hAnsi="华文仿宋" w:hint="eastAsia"/>
        </w:rPr>
        <w:t>共青团浙江财经大学东方学院委员会</w:t>
      </w:r>
      <w:r>
        <w:rPr>
          <w:rFonts w:ascii="仿宋_GB2312" w:hAnsi="华文仿宋"/>
        </w:rPr>
        <w:t xml:space="preserve"> </w:t>
      </w:r>
      <w:r>
        <w:rPr>
          <w:rFonts w:ascii="仿宋_GB2312" w:hAnsi="华文仿宋" w:hint="eastAsia"/>
        </w:rPr>
        <w:t>制</w:t>
      </w:r>
    </w:p>
    <w:p w:rsidR="00BE6E14" w:rsidRDefault="00BE6E14"/>
    <w:sectPr w:rsidR="00BE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BD" w:rsidRDefault="008734BD" w:rsidP="003A55E3">
      <w:r>
        <w:separator/>
      </w:r>
    </w:p>
  </w:endnote>
  <w:endnote w:type="continuationSeparator" w:id="0">
    <w:p w:rsidR="008734BD" w:rsidRDefault="008734BD" w:rsidP="003A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BD" w:rsidRDefault="008734BD" w:rsidP="003A55E3">
      <w:r>
        <w:separator/>
      </w:r>
    </w:p>
  </w:footnote>
  <w:footnote w:type="continuationSeparator" w:id="0">
    <w:p w:rsidR="008734BD" w:rsidRDefault="008734BD" w:rsidP="003A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7"/>
    <w:rsid w:val="003A55E3"/>
    <w:rsid w:val="00724BBC"/>
    <w:rsid w:val="008734BD"/>
    <w:rsid w:val="008F5704"/>
    <w:rsid w:val="00B549F3"/>
    <w:rsid w:val="00BE6E14"/>
    <w:rsid w:val="00E912A5"/>
    <w:rsid w:val="00E97427"/>
    <w:rsid w:val="00EE36E3"/>
    <w:rsid w:val="7F35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LWH</cp:lastModifiedBy>
  <cp:revision>4</cp:revision>
  <dcterms:created xsi:type="dcterms:W3CDTF">2019-10-22T05:53:00Z</dcterms:created>
  <dcterms:modified xsi:type="dcterms:W3CDTF">2019-10-22T05:56:00Z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